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CB4462A" w14:textId="13125E64" w:rsidR="009750D7" w:rsidRDefault="009750D7" w:rsidP="00234758">
      <w:pPr>
        <w:rPr>
          <w:b/>
          <w:bCs/>
          <w:sz w:val="24"/>
          <w:szCs w:val="24"/>
        </w:rPr>
      </w:pPr>
    </w:p>
    <w:p w14:paraId="42BBDB33" w14:textId="3BD50832" w:rsidR="00400437" w:rsidRDefault="00400437" w:rsidP="00234758">
      <w:pPr>
        <w:rPr>
          <w:b/>
          <w:bCs/>
          <w:sz w:val="24"/>
          <w:szCs w:val="24"/>
        </w:rPr>
      </w:pPr>
    </w:p>
    <w:p w14:paraId="3121E739" w14:textId="361B0766" w:rsidR="00400437" w:rsidRPr="000F37B1" w:rsidRDefault="00400437" w:rsidP="00400437">
      <w:pPr>
        <w:pStyle w:val="Heading1"/>
        <w:rPr>
          <w:rFonts w:ascii="Arial" w:hAnsi="Arial" w:cs="Arial"/>
          <w:b/>
          <w:bCs w:val="0"/>
          <w:color w:val="auto"/>
          <w:sz w:val="24"/>
          <w:szCs w:val="24"/>
        </w:rPr>
      </w:pPr>
      <w:r w:rsidRPr="000F37B1">
        <w:rPr>
          <w:rFonts w:ascii="Arial" w:hAnsi="Arial" w:cs="Arial"/>
          <w:b/>
          <w:color w:val="auto"/>
          <w:sz w:val="24"/>
          <w:szCs w:val="24"/>
        </w:rPr>
        <w:t xml:space="preserve">Information </w:t>
      </w:r>
      <w:r w:rsidR="002414C9" w:rsidRPr="000F37B1">
        <w:rPr>
          <w:rFonts w:ascii="Arial" w:hAnsi="Arial" w:cs="Arial"/>
          <w:b/>
          <w:color w:val="auto"/>
          <w:sz w:val="24"/>
          <w:szCs w:val="24"/>
        </w:rPr>
        <w:t>sharing</w:t>
      </w:r>
      <w:r w:rsidR="002414C9">
        <w:rPr>
          <w:rFonts w:ascii="Arial" w:hAnsi="Arial" w:cs="Arial"/>
          <w:b/>
          <w:color w:val="auto"/>
          <w:sz w:val="24"/>
          <w:szCs w:val="24"/>
        </w:rPr>
        <w:t xml:space="preserve"> with parent(s)</w:t>
      </w:r>
      <w:r w:rsidR="002414C9" w:rsidRPr="000F37B1">
        <w:rPr>
          <w:rFonts w:ascii="Arial" w:hAnsi="Arial" w:cs="Arial"/>
          <w:b/>
          <w:color w:val="auto"/>
          <w:sz w:val="24"/>
          <w:szCs w:val="24"/>
        </w:rPr>
        <w:t xml:space="preserve"> when a child leaves school to home</w:t>
      </w:r>
      <w:r w:rsidR="002414C9" w:rsidRPr="000F37B1">
        <w:rPr>
          <w:rFonts w:ascii="Arial" w:hAnsi="Arial" w:cs="Arial"/>
          <w:b/>
          <w:bCs w:val="0"/>
          <w:color w:val="auto"/>
          <w:sz w:val="24"/>
          <w:szCs w:val="24"/>
        </w:rPr>
        <w:t xml:space="preserve"> </w:t>
      </w:r>
      <w:r w:rsidR="002414C9" w:rsidRPr="000F37B1">
        <w:rPr>
          <w:rFonts w:ascii="Arial" w:hAnsi="Arial" w:cs="Arial"/>
          <w:b/>
          <w:color w:val="auto"/>
          <w:sz w:val="24"/>
          <w:szCs w:val="24"/>
        </w:rPr>
        <w:t>educate</w:t>
      </w:r>
    </w:p>
    <w:p w14:paraId="7CB05071" w14:textId="77777777" w:rsidR="00400437" w:rsidRDefault="00400437" w:rsidP="00400437"/>
    <w:p w14:paraId="130AFDFB" w14:textId="17950E4D" w:rsidR="00400437" w:rsidRDefault="00400437" w:rsidP="00400437">
      <w:pPr>
        <w:rPr>
          <w:sz w:val="24"/>
          <w:szCs w:val="24"/>
        </w:rPr>
      </w:pPr>
      <w:r w:rsidRPr="00A142D8">
        <w:rPr>
          <w:sz w:val="24"/>
          <w:szCs w:val="24"/>
        </w:rPr>
        <w:t>Elective home education</w:t>
      </w:r>
      <w:r w:rsidR="00DC47B7">
        <w:rPr>
          <w:sz w:val="24"/>
          <w:szCs w:val="24"/>
        </w:rPr>
        <w:t xml:space="preserve"> (EHE)</w:t>
      </w:r>
      <w:r w:rsidRPr="00A142D8">
        <w:rPr>
          <w:sz w:val="24"/>
          <w:szCs w:val="24"/>
        </w:rPr>
        <w:t xml:space="preserve"> is equal in law to school-based education</w:t>
      </w:r>
      <w:r>
        <w:rPr>
          <w:sz w:val="24"/>
          <w:szCs w:val="24"/>
        </w:rPr>
        <w:t xml:space="preserve">. </w:t>
      </w:r>
      <w:r w:rsidR="00955AF3">
        <w:rPr>
          <w:sz w:val="24"/>
          <w:szCs w:val="24"/>
        </w:rPr>
        <w:t>It may be useful for</w:t>
      </w:r>
      <w:r>
        <w:rPr>
          <w:sz w:val="24"/>
          <w:szCs w:val="24"/>
        </w:rPr>
        <w:t xml:space="preserve"> schools to treat the transition into home education in a similar way to transition to another school. As such, the sharing of professional knowledge with parents/carers about a child and his/her learning </w:t>
      </w:r>
      <w:r w:rsidR="00DC47B7">
        <w:rPr>
          <w:sz w:val="24"/>
          <w:szCs w:val="24"/>
        </w:rPr>
        <w:t>will</w:t>
      </w:r>
      <w:r w:rsidR="000F37B1">
        <w:rPr>
          <w:sz w:val="24"/>
          <w:szCs w:val="24"/>
        </w:rPr>
        <w:t xml:space="preserve"> be</w:t>
      </w:r>
      <w:r>
        <w:rPr>
          <w:sz w:val="24"/>
          <w:szCs w:val="24"/>
        </w:rPr>
        <w:t xml:space="preserve"> important. Effective sharing of information could be instrumental in supporting progress and continued successful learning.</w:t>
      </w:r>
    </w:p>
    <w:p w14:paraId="54245D56" w14:textId="77777777" w:rsidR="000F37B1" w:rsidRDefault="000F37B1" w:rsidP="00400437">
      <w:pPr>
        <w:rPr>
          <w:sz w:val="24"/>
          <w:szCs w:val="24"/>
        </w:rPr>
      </w:pPr>
    </w:p>
    <w:p w14:paraId="27BE54A3" w14:textId="56DCF626" w:rsidR="00400437" w:rsidRDefault="000F37B1" w:rsidP="00400437">
      <w:pPr>
        <w:rPr>
          <w:sz w:val="24"/>
          <w:szCs w:val="24"/>
        </w:rPr>
      </w:pPr>
      <w:r>
        <w:rPr>
          <w:sz w:val="24"/>
          <w:szCs w:val="24"/>
        </w:rPr>
        <w:t>Irrespective of individual situations, schools should consider ways to hand over this information; this could be in person, posted or emailed</w:t>
      </w:r>
      <w:r w:rsidR="00400437">
        <w:rPr>
          <w:sz w:val="24"/>
          <w:szCs w:val="24"/>
        </w:rPr>
        <w:t xml:space="preserve">. </w:t>
      </w:r>
    </w:p>
    <w:p w14:paraId="1234BF3A" w14:textId="77777777" w:rsidR="000F37B1" w:rsidRDefault="000F37B1" w:rsidP="00400437">
      <w:pPr>
        <w:rPr>
          <w:sz w:val="24"/>
          <w:szCs w:val="24"/>
        </w:rPr>
      </w:pPr>
    </w:p>
    <w:p w14:paraId="4BC1AB82" w14:textId="1012B507" w:rsidR="00400437" w:rsidRDefault="003D7C86" w:rsidP="00400437">
      <w:pPr>
        <w:rPr>
          <w:sz w:val="24"/>
          <w:szCs w:val="24"/>
        </w:rPr>
      </w:pPr>
      <w:r>
        <w:rPr>
          <w:sz w:val="24"/>
          <w:szCs w:val="24"/>
        </w:rPr>
        <w:t>U</w:t>
      </w:r>
      <w:r w:rsidR="000F37B1">
        <w:rPr>
          <w:sz w:val="24"/>
          <w:szCs w:val="24"/>
        </w:rPr>
        <w:t>sing the table on the following page to share information</w:t>
      </w:r>
      <w:r>
        <w:rPr>
          <w:sz w:val="24"/>
          <w:szCs w:val="24"/>
        </w:rPr>
        <w:t xml:space="preserve"> may</w:t>
      </w:r>
      <w:r w:rsidR="000F37B1">
        <w:rPr>
          <w:sz w:val="24"/>
          <w:szCs w:val="24"/>
        </w:rPr>
        <w:t xml:space="preserve"> be useful</w:t>
      </w:r>
      <w:r w:rsidR="00400437">
        <w:rPr>
          <w:sz w:val="24"/>
          <w:szCs w:val="24"/>
        </w:rPr>
        <w:t xml:space="preserve"> (although the last element is only relevant to secondary</w:t>
      </w:r>
      <w:r w:rsidR="00DC47B7">
        <w:rPr>
          <w:sz w:val="24"/>
          <w:szCs w:val="24"/>
        </w:rPr>
        <w:t>-</w:t>
      </w:r>
      <w:r w:rsidR="00400437">
        <w:rPr>
          <w:sz w:val="24"/>
          <w:szCs w:val="24"/>
        </w:rPr>
        <w:t>aged young people)</w:t>
      </w:r>
      <w:r w:rsidR="000F37B1">
        <w:rPr>
          <w:sz w:val="24"/>
          <w:szCs w:val="24"/>
        </w:rPr>
        <w:t>.</w:t>
      </w:r>
    </w:p>
    <w:p w14:paraId="62D2E0FD" w14:textId="77777777" w:rsidR="000F37B1" w:rsidRDefault="000F37B1" w:rsidP="00400437">
      <w:pPr>
        <w:rPr>
          <w:sz w:val="24"/>
          <w:szCs w:val="24"/>
        </w:rPr>
      </w:pPr>
    </w:p>
    <w:p w14:paraId="583B1B49" w14:textId="1FCFF63C" w:rsidR="000F37B1" w:rsidRDefault="000F37B1" w:rsidP="000F37B1">
      <w:pPr>
        <w:rPr>
          <w:sz w:val="24"/>
          <w:szCs w:val="24"/>
        </w:rPr>
      </w:pPr>
      <w:r>
        <w:rPr>
          <w:sz w:val="24"/>
          <w:szCs w:val="24"/>
        </w:rPr>
        <w:t xml:space="preserve">A decision as to whether exercise books are sent home with the child should be made in line with school policies and procedures, but if they are not sent home, it </w:t>
      </w:r>
      <w:r w:rsidR="00955AF3">
        <w:rPr>
          <w:sz w:val="24"/>
          <w:szCs w:val="24"/>
        </w:rPr>
        <w:t xml:space="preserve">may be a good idea to photocopy a good piece </w:t>
      </w:r>
      <w:r>
        <w:rPr>
          <w:sz w:val="24"/>
          <w:szCs w:val="24"/>
        </w:rPr>
        <w:t>of work from each subject and add</w:t>
      </w:r>
      <w:r w:rsidR="00955AF3">
        <w:rPr>
          <w:sz w:val="24"/>
          <w:szCs w:val="24"/>
        </w:rPr>
        <w:t xml:space="preserve"> it</w:t>
      </w:r>
      <w:r>
        <w:rPr>
          <w:sz w:val="24"/>
          <w:szCs w:val="24"/>
        </w:rPr>
        <w:t xml:space="preserve"> to </w:t>
      </w:r>
      <w:r w:rsidR="00BA52AE">
        <w:rPr>
          <w:sz w:val="24"/>
          <w:szCs w:val="24"/>
        </w:rPr>
        <w:t>the information</w:t>
      </w:r>
      <w:r w:rsidR="00955AF3">
        <w:rPr>
          <w:sz w:val="24"/>
          <w:szCs w:val="24"/>
        </w:rPr>
        <w:t xml:space="preserve"> on the following table</w:t>
      </w:r>
      <w:r>
        <w:rPr>
          <w:sz w:val="24"/>
          <w:szCs w:val="24"/>
        </w:rPr>
        <w:t>.</w:t>
      </w:r>
    </w:p>
    <w:p w14:paraId="6C6FEF11" w14:textId="77777777" w:rsidR="000F37B1" w:rsidRDefault="000F37B1" w:rsidP="000F37B1">
      <w:pPr>
        <w:rPr>
          <w:sz w:val="24"/>
          <w:szCs w:val="24"/>
        </w:rPr>
      </w:pPr>
    </w:p>
    <w:p w14:paraId="6E92A3C5" w14:textId="484A42EB" w:rsidR="000F37B1" w:rsidRDefault="000F37B1" w:rsidP="000F37B1">
      <w:pPr>
        <w:rPr>
          <w:sz w:val="24"/>
          <w:szCs w:val="24"/>
        </w:rPr>
      </w:pPr>
      <w:r>
        <w:rPr>
          <w:sz w:val="24"/>
          <w:szCs w:val="24"/>
        </w:rPr>
        <w:t xml:space="preserve">Printing off the last academic report and adding it to this information </w:t>
      </w:r>
      <w:r w:rsidR="003D7C86">
        <w:rPr>
          <w:sz w:val="24"/>
          <w:szCs w:val="24"/>
        </w:rPr>
        <w:t>is advisable.</w:t>
      </w:r>
    </w:p>
    <w:p w14:paraId="5FDD8034" w14:textId="0C98C53A" w:rsidR="00400437" w:rsidRDefault="00400437" w:rsidP="00400437">
      <w:pPr>
        <w:rPr>
          <w:sz w:val="24"/>
          <w:szCs w:val="24"/>
        </w:rPr>
      </w:pPr>
    </w:p>
    <w:p w14:paraId="5BD2FB8A" w14:textId="4808C32F" w:rsidR="000F37B1" w:rsidRDefault="000F37B1" w:rsidP="00400437">
      <w:pPr>
        <w:rPr>
          <w:sz w:val="24"/>
          <w:szCs w:val="24"/>
        </w:rPr>
      </w:pPr>
    </w:p>
    <w:p w14:paraId="1334CB0D" w14:textId="6B5E778E" w:rsidR="000F37B1" w:rsidRDefault="000F37B1" w:rsidP="00400437">
      <w:pPr>
        <w:rPr>
          <w:sz w:val="24"/>
          <w:szCs w:val="24"/>
        </w:rPr>
      </w:pPr>
    </w:p>
    <w:p w14:paraId="221D6784" w14:textId="5D190034" w:rsidR="000F37B1" w:rsidRDefault="000F37B1" w:rsidP="00400437">
      <w:pPr>
        <w:rPr>
          <w:sz w:val="24"/>
          <w:szCs w:val="24"/>
        </w:rPr>
      </w:pPr>
    </w:p>
    <w:p w14:paraId="2329AF26" w14:textId="1130F9A2" w:rsidR="000F37B1" w:rsidRDefault="000F37B1" w:rsidP="00400437">
      <w:pPr>
        <w:rPr>
          <w:sz w:val="24"/>
          <w:szCs w:val="24"/>
        </w:rPr>
      </w:pPr>
    </w:p>
    <w:p w14:paraId="1EE57181" w14:textId="6340176F" w:rsidR="000F37B1" w:rsidRDefault="000F37B1" w:rsidP="00400437">
      <w:pPr>
        <w:rPr>
          <w:sz w:val="24"/>
          <w:szCs w:val="24"/>
        </w:rPr>
      </w:pPr>
    </w:p>
    <w:p w14:paraId="2CCFF8A8" w14:textId="41831E1F" w:rsidR="000F37B1" w:rsidRDefault="000F37B1" w:rsidP="00400437">
      <w:pPr>
        <w:rPr>
          <w:sz w:val="24"/>
          <w:szCs w:val="24"/>
        </w:rPr>
      </w:pPr>
    </w:p>
    <w:p w14:paraId="5E2763FA" w14:textId="28334A0F" w:rsidR="000F37B1" w:rsidRDefault="000F37B1" w:rsidP="00400437">
      <w:pPr>
        <w:rPr>
          <w:sz w:val="24"/>
          <w:szCs w:val="24"/>
        </w:rPr>
      </w:pPr>
    </w:p>
    <w:p w14:paraId="52ACEBED" w14:textId="4EE3D211" w:rsidR="000F37B1" w:rsidRDefault="000F37B1" w:rsidP="00400437">
      <w:pPr>
        <w:rPr>
          <w:sz w:val="24"/>
          <w:szCs w:val="24"/>
        </w:rPr>
      </w:pPr>
    </w:p>
    <w:p w14:paraId="14FEB064" w14:textId="09C1BA7B" w:rsidR="000F37B1" w:rsidRDefault="000F37B1" w:rsidP="00400437">
      <w:pPr>
        <w:rPr>
          <w:sz w:val="24"/>
          <w:szCs w:val="24"/>
        </w:rPr>
      </w:pPr>
    </w:p>
    <w:p w14:paraId="681BC577" w14:textId="0C735CB2" w:rsidR="000F37B1" w:rsidRDefault="000F37B1" w:rsidP="00400437">
      <w:pPr>
        <w:rPr>
          <w:sz w:val="24"/>
          <w:szCs w:val="24"/>
        </w:rPr>
      </w:pPr>
    </w:p>
    <w:p w14:paraId="40B7D2CF" w14:textId="671F273D" w:rsidR="000F37B1" w:rsidRDefault="000F37B1" w:rsidP="00400437">
      <w:pPr>
        <w:rPr>
          <w:sz w:val="24"/>
          <w:szCs w:val="24"/>
        </w:rPr>
      </w:pPr>
    </w:p>
    <w:p w14:paraId="31313969" w14:textId="48743A59" w:rsidR="000F37B1" w:rsidRDefault="000F37B1" w:rsidP="00400437">
      <w:pPr>
        <w:rPr>
          <w:sz w:val="24"/>
          <w:szCs w:val="24"/>
        </w:rPr>
      </w:pPr>
    </w:p>
    <w:p w14:paraId="2DEF53EE" w14:textId="5173A501" w:rsidR="000F37B1" w:rsidRDefault="000F37B1" w:rsidP="00400437">
      <w:pPr>
        <w:rPr>
          <w:sz w:val="24"/>
          <w:szCs w:val="24"/>
        </w:rPr>
      </w:pPr>
    </w:p>
    <w:p w14:paraId="5C8E0582" w14:textId="4F762684" w:rsidR="000F37B1" w:rsidRDefault="000F37B1" w:rsidP="00400437">
      <w:pPr>
        <w:rPr>
          <w:sz w:val="24"/>
          <w:szCs w:val="24"/>
        </w:rPr>
      </w:pPr>
    </w:p>
    <w:p w14:paraId="02B06B13" w14:textId="45087891" w:rsidR="000F37B1" w:rsidRDefault="000F37B1" w:rsidP="00400437">
      <w:pPr>
        <w:rPr>
          <w:sz w:val="24"/>
          <w:szCs w:val="24"/>
        </w:rPr>
      </w:pPr>
    </w:p>
    <w:p w14:paraId="4CC2C796" w14:textId="77777777" w:rsidR="000F37B1" w:rsidRDefault="000F37B1" w:rsidP="00400437">
      <w:pPr>
        <w:rPr>
          <w:sz w:val="24"/>
          <w:szCs w:val="24"/>
        </w:rPr>
        <w:sectPr w:rsidR="000F37B1" w:rsidSect="00357EF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1474" w:right="1440" w:bottom="1304" w:left="1304" w:header="709" w:footer="709" w:gutter="0"/>
          <w:cols w:space="720"/>
          <w:titlePg/>
          <w:docGrid w:linePitch="360"/>
        </w:sectPr>
      </w:pPr>
    </w:p>
    <w:p w14:paraId="1A219772" w14:textId="77777777" w:rsidR="000F37B1" w:rsidRDefault="000F37B1" w:rsidP="00400437">
      <w:pPr>
        <w:rPr>
          <w:sz w:val="24"/>
          <w:szCs w:val="24"/>
        </w:rPr>
      </w:pPr>
    </w:p>
    <w:p w14:paraId="674BDAA8" w14:textId="02FB6877" w:rsidR="00EE380E" w:rsidRDefault="00EE380E" w:rsidP="00EE380E">
      <w:pPr>
        <w:rPr>
          <w:sz w:val="24"/>
          <w:szCs w:val="24"/>
        </w:rPr>
      </w:pPr>
      <w:r>
        <w:rPr>
          <w:sz w:val="24"/>
          <w:szCs w:val="24"/>
        </w:rPr>
        <w:t>Please note: the information on this form is provided by the school as a summary of the child in the school setting.</w:t>
      </w:r>
    </w:p>
    <w:p w14:paraId="64104621" w14:textId="77777777" w:rsidR="00EE380E" w:rsidRDefault="00EE380E" w:rsidP="00EE380E">
      <w:pPr>
        <w:rPr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2405"/>
        <w:gridCol w:w="11765"/>
      </w:tblGrid>
      <w:tr w:rsidR="00EE380E" w14:paraId="689E0D9C" w14:textId="77777777" w:rsidTr="00C01B8B">
        <w:tc>
          <w:tcPr>
            <w:tcW w:w="14170" w:type="dxa"/>
            <w:gridSpan w:val="2"/>
          </w:tcPr>
          <w:p w14:paraId="5F5F5DCB" w14:textId="77777777" w:rsidR="00EE380E" w:rsidRDefault="00EE380E" w:rsidP="00C01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Child’s Name: </w:t>
            </w:r>
          </w:p>
        </w:tc>
      </w:tr>
      <w:tr w:rsidR="00EE380E" w14:paraId="1D283817" w14:textId="77777777" w:rsidTr="00C01B8B">
        <w:tc>
          <w:tcPr>
            <w:tcW w:w="2405" w:type="dxa"/>
          </w:tcPr>
          <w:p w14:paraId="127D03D9" w14:textId="77777777" w:rsidR="00EE380E" w:rsidRDefault="00EE380E" w:rsidP="00C01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Favourite subjects and areas of interest</w:t>
            </w:r>
          </w:p>
        </w:tc>
        <w:tc>
          <w:tcPr>
            <w:tcW w:w="11765" w:type="dxa"/>
          </w:tcPr>
          <w:p w14:paraId="61095E11" w14:textId="77777777" w:rsidR="00EE380E" w:rsidRDefault="00EE380E" w:rsidP="00C01B8B">
            <w:pPr>
              <w:rPr>
                <w:sz w:val="24"/>
                <w:szCs w:val="24"/>
              </w:rPr>
            </w:pPr>
          </w:p>
          <w:p w14:paraId="3F6AA1E5" w14:textId="77777777" w:rsidR="00EE380E" w:rsidRDefault="00EE380E" w:rsidP="00C01B8B">
            <w:pPr>
              <w:rPr>
                <w:sz w:val="24"/>
                <w:szCs w:val="24"/>
              </w:rPr>
            </w:pPr>
          </w:p>
          <w:p w14:paraId="78D1A15C" w14:textId="77777777" w:rsidR="00EE380E" w:rsidRDefault="00EE380E" w:rsidP="00C01B8B">
            <w:pPr>
              <w:rPr>
                <w:sz w:val="24"/>
                <w:szCs w:val="24"/>
              </w:rPr>
            </w:pPr>
          </w:p>
        </w:tc>
      </w:tr>
      <w:tr w:rsidR="00EE380E" w14:paraId="71F092CF" w14:textId="77777777" w:rsidTr="00C01B8B">
        <w:tc>
          <w:tcPr>
            <w:tcW w:w="2405" w:type="dxa"/>
          </w:tcPr>
          <w:p w14:paraId="2AFC92F6" w14:textId="77777777" w:rsidR="00EE380E" w:rsidRDefault="00EE380E" w:rsidP="00C01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Academic and personal strengths in the school setting</w:t>
            </w:r>
          </w:p>
        </w:tc>
        <w:tc>
          <w:tcPr>
            <w:tcW w:w="11765" w:type="dxa"/>
          </w:tcPr>
          <w:p w14:paraId="369EC195" w14:textId="77777777" w:rsidR="00EE380E" w:rsidRDefault="00EE380E" w:rsidP="00C01B8B">
            <w:pPr>
              <w:rPr>
                <w:sz w:val="24"/>
                <w:szCs w:val="24"/>
              </w:rPr>
            </w:pPr>
          </w:p>
          <w:p w14:paraId="03753F48" w14:textId="77777777" w:rsidR="00EE380E" w:rsidRDefault="00EE380E" w:rsidP="00C01B8B">
            <w:pPr>
              <w:rPr>
                <w:sz w:val="24"/>
                <w:szCs w:val="24"/>
              </w:rPr>
            </w:pPr>
          </w:p>
          <w:p w14:paraId="440971F1" w14:textId="77777777" w:rsidR="00EE380E" w:rsidRDefault="00EE380E" w:rsidP="00C01B8B">
            <w:pPr>
              <w:rPr>
                <w:sz w:val="24"/>
                <w:szCs w:val="24"/>
              </w:rPr>
            </w:pPr>
          </w:p>
          <w:p w14:paraId="3964FAA6" w14:textId="77777777" w:rsidR="00EE380E" w:rsidRDefault="00EE380E" w:rsidP="00C01B8B">
            <w:pPr>
              <w:rPr>
                <w:sz w:val="24"/>
                <w:szCs w:val="24"/>
              </w:rPr>
            </w:pPr>
          </w:p>
        </w:tc>
      </w:tr>
      <w:tr w:rsidR="00EE380E" w14:paraId="5DB1E545" w14:textId="77777777" w:rsidTr="00C01B8B">
        <w:tc>
          <w:tcPr>
            <w:tcW w:w="2405" w:type="dxa"/>
          </w:tcPr>
          <w:p w14:paraId="353D0D9B" w14:textId="77777777" w:rsidR="00EE380E" w:rsidRDefault="00EE380E" w:rsidP="00C01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Previous areas of development within the school setting</w:t>
            </w:r>
          </w:p>
        </w:tc>
        <w:tc>
          <w:tcPr>
            <w:tcW w:w="11765" w:type="dxa"/>
          </w:tcPr>
          <w:p w14:paraId="023FB746" w14:textId="77777777" w:rsidR="00EE380E" w:rsidRDefault="00EE380E" w:rsidP="00C01B8B">
            <w:pPr>
              <w:rPr>
                <w:sz w:val="24"/>
                <w:szCs w:val="24"/>
              </w:rPr>
            </w:pPr>
          </w:p>
          <w:p w14:paraId="6166A23D" w14:textId="77777777" w:rsidR="00EE380E" w:rsidRDefault="00EE380E" w:rsidP="00C01B8B">
            <w:pPr>
              <w:rPr>
                <w:sz w:val="24"/>
                <w:szCs w:val="24"/>
              </w:rPr>
            </w:pPr>
          </w:p>
          <w:p w14:paraId="396AE5A4" w14:textId="77777777" w:rsidR="00EE380E" w:rsidRDefault="00EE380E" w:rsidP="00C01B8B">
            <w:pPr>
              <w:rPr>
                <w:sz w:val="24"/>
                <w:szCs w:val="24"/>
              </w:rPr>
            </w:pPr>
          </w:p>
          <w:p w14:paraId="54F88923" w14:textId="77777777" w:rsidR="00EE380E" w:rsidRDefault="00EE380E" w:rsidP="00C01B8B">
            <w:pPr>
              <w:rPr>
                <w:sz w:val="24"/>
                <w:szCs w:val="24"/>
              </w:rPr>
            </w:pPr>
          </w:p>
        </w:tc>
      </w:tr>
      <w:tr w:rsidR="00EE380E" w14:paraId="2224F8A3" w14:textId="77777777" w:rsidTr="00C01B8B">
        <w:tc>
          <w:tcPr>
            <w:tcW w:w="2405" w:type="dxa"/>
          </w:tcPr>
          <w:p w14:paraId="0CB574F1" w14:textId="77777777" w:rsidR="00EE380E" w:rsidRDefault="00EE380E" w:rsidP="00C01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Interventions offered or provided within the school setting </w:t>
            </w:r>
          </w:p>
          <w:p w14:paraId="2853F21B" w14:textId="77777777" w:rsidR="00EE380E" w:rsidRDefault="00EE380E" w:rsidP="00C01B8B">
            <w:pPr>
              <w:rPr>
                <w:sz w:val="24"/>
                <w:szCs w:val="24"/>
              </w:rPr>
            </w:pPr>
          </w:p>
        </w:tc>
        <w:tc>
          <w:tcPr>
            <w:tcW w:w="11765" w:type="dxa"/>
          </w:tcPr>
          <w:p w14:paraId="377BC442" w14:textId="77777777" w:rsidR="00EE380E" w:rsidRDefault="00EE380E" w:rsidP="00C01B8B">
            <w:pPr>
              <w:rPr>
                <w:sz w:val="24"/>
                <w:szCs w:val="24"/>
              </w:rPr>
            </w:pPr>
          </w:p>
        </w:tc>
      </w:tr>
      <w:tr w:rsidR="00EE380E" w14:paraId="448D17FB" w14:textId="77777777" w:rsidTr="00C01B8B">
        <w:tc>
          <w:tcPr>
            <w:tcW w:w="2405" w:type="dxa"/>
          </w:tcPr>
          <w:p w14:paraId="7F6344D3" w14:textId="77777777" w:rsidR="00EE380E" w:rsidRDefault="00EE380E" w:rsidP="00C01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Levels of attainment in all subjects within the school setting</w:t>
            </w:r>
          </w:p>
        </w:tc>
        <w:tc>
          <w:tcPr>
            <w:tcW w:w="11765" w:type="dxa"/>
          </w:tcPr>
          <w:p w14:paraId="1E545B06" w14:textId="77777777" w:rsidR="00EE380E" w:rsidRDefault="00EE380E" w:rsidP="00C01B8B">
            <w:pPr>
              <w:rPr>
                <w:sz w:val="24"/>
                <w:szCs w:val="24"/>
              </w:rPr>
            </w:pPr>
          </w:p>
          <w:p w14:paraId="2534BF23" w14:textId="77777777" w:rsidR="00EE380E" w:rsidRDefault="00EE380E" w:rsidP="00C01B8B">
            <w:pPr>
              <w:rPr>
                <w:sz w:val="24"/>
                <w:szCs w:val="24"/>
              </w:rPr>
            </w:pPr>
          </w:p>
          <w:p w14:paraId="73955FE7" w14:textId="77777777" w:rsidR="00EE380E" w:rsidRDefault="00EE380E" w:rsidP="00C01B8B">
            <w:pPr>
              <w:rPr>
                <w:sz w:val="24"/>
                <w:szCs w:val="24"/>
              </w:rPr>
            </w:pPr>
          </w:p>
        </w:tc>
      </w:tr>
      <w:tr w:rsidR="00EE380E" w14:paraId="55E57F31" w14:textId="77777777" w:rsidTr="00C01B8B">
        <w:tc>
          <w:tcPr>
            <w:tcW w:w="2405" w:type="dxa"/>
          </w:tcPr>
          <w:p w14:paraId="73DDC3C9" w14:textId="77777777" w:rsidR="00EE380E" w:rsidRDefault="00EE380E" w:rsidP="00C01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Exam boards for all subjects</w:t>
            </w:r>
          </w:p>
        </w:tc>
        <w:tc>
          <w:tcPr>
            <w:tcW w:w="11765" w:type="dxa"/>
          </w:tcPr>
          <w:p w14:paraId="1DACDA6D" w14:textId="77777777" w:rsidR="00EE380E" w:rsidRDefault="00EE380E" w:rsidP="00C01B8B">
            <w:pPr>
              <w:rPr>
                <w:sz w:val="24"/>
                <w:szCs w:val="24"/>
              </w:rPr>
            </w:pPr>
          </w:p>
          <w:p w14:paraId="0B444A5D" w14:textId="77777777" w:rsidR="00EE380E" w:rsidRDefault="00EE380E" w:rsidP="00C01B8B">
            <w:pPr>
              <w:rPr>
                <w:sz w:val="24"/>
                <w:szCs w:val="24"/>
              </w:rPr>
            </w:pPr>
          </w:p>
        </w:tc>
      </w:tr>
    </w:tbl>
    <w:p w14:paraId="7E7F0A77" w14:textId="77777777" w:rsidR="00EE380E" w:rsidRPr="00FB160F" w:rsidRDefault="00EE380E" w:rsidP="00234758">
      <w:pPr>
        <w:rPr>
          <w:b/>
          <w:bCs/>
          <w:sz w:val="24"/>
          <w:szCs w:val="24"/>
        </w:rPr>
      </w:pPr>
    </w:p>
    <w:sectPr w:rsidR="00EE380E" w:rsidRPr="00FB160F" w:rsidSect="000F37B1">
      <w:type w:val="continuous"/>
      <w:pgSz w:w="16840" w:h="11900" w:orient="landscape"/>
      <w:pgMar w:top="1440" w:right="1304" w:bottom="1304" w:left="147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E65A7" w14:textId="77777777" w:rsidR="0021455E" w:rsidRDefault="0021455E" w:rsidP="00D90805">
      <w:pPr>
        <w:spacing w:after="0"/>
      </w:pPr>
      <w:r>
        <w:separator/>
      </w:r>
    </w:p>
  </w:endnote>
  <w:endnote w:type="continuationSeparator" w:id="0">
    <w:p w14:paraId="7155B23A" w14:textId="77777777" w:rsidR="0021455E" w:rsidRDefault="0021455E" w:rsidP="00D90805">
      <w:pPr>
        <w:spacing w:after="0"/>
      </w:pPr>
      <w:r>
        <w:continuationSeparator/>
      </w:r>
    </w:p>
  </w:endnote>
  <w:endnote w:type="continuationNotice" w:id="1">
    <w:p w14:paraId="38B22106" w14:textId="77777777" w:rsidR="0021455E" w:rsidRDefault="0021455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ill Sans Nova SemiBold">
    <w:altName w:val="Calibri"/>
    <w:panose1 w:val="00000000000000000000"/>
    <w:charset w:val="00"/>
    <w:family w:val="swiss"/>
    <w:notTrueType/>
    <w:pitch w:val="variable"/>
    <w:sig w:usb0="A00002AF" w:usb1="00006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05997528"/>
      <w:docPartObj>
        <w:docPartGallery w:val="Page Numbers (Bottom of Page)"/>
        <w:docPartUnique/>
      </w:docPartObj>
    </w:sdtPr>
    <w:sdtEndPr>
      <w:rPr>
        <w:rStyle w:val="PageNumber"/>
        <w:sz w:val="24"/>
        <w:szCs w:val="24"/>
      </w:rPr>
    </w:sdtEndPr>
    <w:sdtContent>
      <w:p w14:paraId="77998879" w14:textId="65CF1178" w:rsidR="008960A8" w:rsidRPr="00AC2081" w:rsidRDefault="008960A8" w:rsidP="00AC2081">
        <w:pPr>
          <w:pStyle w:val="Footer"/>
          <w:framePr w:wrap="none" w:vAnchor="text" w:hAnchor="page" w:x="11331" w:y="260"/>
          <w:rPr>
            <w:rStyle w:val="PageNumber"/>
            <w:sz w:val="24"/>
            <w:szCs w:val="24"/>
          </w:rPr>
        </w:pPr>
        <w:r w:rsidRPr="00AC2081">
          <w:rPr>
            <w:rStyle w:val="PageNumber"/>
            <w:sz w:val="24"/>
            <w:szCs w:val="24"/>
          </w:rPr>
          <w:fldChar w:fldCharType="begin"/>
        </w:r>
        <w:r w:rsidRPr="00AC2081">
          <w:rPr>
            <w:rStyle w:val="PageNumber"/>
            <w:sz w:val="24"/>
            <w:szCs w:val="24"/>
          </w:rPr>
          <w:instrText xml:space="preserve"> PAGE </w:instrText>
        </w:r>
        <w:r w:rsidRPr="00AC2081">
          <w:rPr>
            <w:rStyle w:val="PageNumber"/>
            <w:sz w:val="24"/>
            <w:szCs w:val="24"/>
          </w:rPr>
          <w:fldChar w:fldCharType="separate"/>
        </w:r>
        <w:r w:rsidR="00AC2081" w:rsidRPr="00AC2081">
          <w:rPr>
            <w:rStyle w:val="PageNumber"/>
            <w:noProof/>
            <w:sz w:val="24"/>
            <w:szCs w:val="24"/>
          </w:rPr>
          <w:t>2</w:t>
        </w:r>
        <w:r w:rsidRPr="00AC2081">
          <w:rPr>
            <w:rStyle w:val="PageNumber"/>
            <w:sz w:val="24"/>
            <w:szCs w:val="24"/>
          </w:rPr>
          <w:fldChar w:fldCharType="end"/>
        </w:r>
      </w:p>
    </w:sdtContent>
  </w:sdt>
  <w:p w14:paraId="792CEEBE" w14:textId="4BAAE81C" w:rsidR="008960A8" w:rsidRDefault="00AC2081" w:rsidP="008960A8">
    <w:pPr>
      <w:pStyle w:val="Footer"/>
      <w:ind w:right="360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6976504" wp14:editId="651FBBC7">
          <wp:simplePos x="0" y="0"/>
          <wp:positionH relativeFrom="column">
            <wp:posOffset>-919480</wp:posOffset>
          </wp:positionH>
          <wp:positionV relativeFrom="paragraph">
            <wp:posOffset>-224790</wp:posOffset>
          </wp:positionV>
          <wp:extent cx="7567495" cy="878400"/>
          <wp:effectExtent l="0" t="0" r="190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495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24"/>
        <w:szCs w:val="24"/>
      </w:rPr>
      <w:id w:val="3335767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186234" w14:textId="677A20AC" w:rsidR="008960A8" w:rsidRPr="008960A8" w:rsidRDefault="008960A8" w:rsidP="00AC2081">
        <w:pPr>
          <w:pStyle w:val="Footer"/>
          <w:framePr w:wrap="none" w:vAnchor="text" w:hAnchor="page" w:x="441" w:y="295"/>
          <w:rPr>
            <w:rStyle w:val="PageNumber"/>
            <w:sz w:val="24"/>
            <w:szCs w:val="24"/>
          </w:rPr>
        </w:pPr>
        <w:r w:rsidRPr="008960A8">
          <w:rPr>
            <w:rStyle w:val="PageNumber"/>
            <w:sz w:val="24"/>
            <w:szCs w:val="24"/>
          </w:rPr>
          <w:fldChar w:fldCharType="begin"/>
        </w:r>
        <w:r w:rsidRPr="008960A8">
          <w:rPr>
            <w:rStyle w:val="PageNumber"/>
            <w:sz w:val="24"/>
            <w:szCs w:val="24"/>
          </w:rPr>
          <w:instrText xml:space="preserve"> PAGE </w:instrText>
        </w:r>
        <w:r w:rsidRPr="008960A8">
          <w:rPr>
            <w:rStyle w:val="PageNumber"/>
            <w:sz w:val="24"/>
            <w:szCs w:val="24"/>
          </w:rPr>
          <w:fldChar w:fldCharType="separate"/>
        </w:r>
        <w:r w:rsidRPr="008960A8">
          <w:rPr>
            <w:rStyle w:val="PageNumber"/>
            <w:noProof/>
            <w:sz w:val="24"/>
            <w:szCs w:val="24"/>
          </w:rPr>
          <w:t>2</w:t>
        </w:r>
        <w:r w:rsidRPr="008960A8">
          <w:rPr>
            <w:rStyle w:val="PageNumber"/>
            <w:sz w:val="24"/>
            <w:szCs w:val="24"/>
          </w:rPr>
          <w:fldChar w:fldCharType="end"/>
        </w:r>
      </w:p>
    </w:sdtContent>
  </w:sdt>
  <w:p w14:paraId="0380D12A" w14:textId="486C256A" w:rsidR="008960A8" w:rsidRPr="008960A8" w:rsidRDefault="00AC2081" w:rsidP="008960A8">
    <w:pPr>
      <w:pStyle w:val="Footer"/>
      <w:ind w:right="360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8243" behindDoc="1" locked="0" layoutInCell="1" allowOverlap="1" wp14:anchorId="77E422DB" wp14:editId="37B06AC7">
          <wp:simplePos x="0" y="0"/>
          <wp:positionH relativeFrom="column">
            <wp:posOffset>-915670</wp:posOffset>
          </wp:positionH>
          <wp:positionV relativeFrom="paragraph">
            <wp:posOffset>-208915</wp:posOffset>
          </wp:positionV>
          <wp:extent cx="7560000" cy="87753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7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01D01" w14:textId="3D5EE9B4" w:rsidR="008960A8" w:rsidRDefault="00F04563" w:rsidP="008960A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38620C" wp14:editId="3E0DBA06">
              <wp:simplePos x="0" y="0"/>
              <wp:positionH relativeFrom="column">
                <wp:posOffset>6073775</wp:posOffset>
              </wp:positionH>
              <wp:positionV relativeFrom="paragraph">
                <wp:posOffset>240665</wp:posOffset>
              </wp:positionV>
              <wp:extent cx="3505200" cy="304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0520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44E24B" w14:textId="3A236D99" w:rsidR="00F04563" w:rsidRPr="00F04563" w:rsidRDefault="00F04563" w:rsidP="00F04563">
                          <w:pPr>
                            <w:jc w:val="right"/>
                            <w:rPr>
                              <w:rFonts w:ascii="Gill Sans Nova SemiBold" w:hAnsi="Gill Sans Nova SemiBold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Gill Sans Nova SemiBold" w:hAnsi="Gill Sans Nova SemiBold"/>
                              <w:b/>
                              <w:bCs/>
                              <w:sz w:val="32"/>
                              <w:szCs w:val="32"/>
                            </w:rPr>
                            <w:t>h</w:t>
                          </w:r>
                          <w:r w:rsidRPr="00F04563">
                            <w:rPr>
                              <w:rFonts w:ascii="Gill Sans Nova SemiBold" w:hAnsi="Gill Sans Nova SemiBold"/>
                              <w:b/>
                              <w:bCs/>
                              <w:sz w:val="32"/>
                              <w:szCs w:val="32"/>
                            </w:rPr>
                            <w:t>ants.gov.uk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D38620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78.25pt;margin-top:18.95pt;width:276pt;height:24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" filled="f" stroked="f" strokeweight=".5pt">
              <v:textbox inset="0,0,0,0">
                <w:txbxContent>
                  <w:p w14:paraId="7344E24B" w14:textId="3A236D99" w:rsidR="00F04563" w:rsidRPr="00F04563" w:rsidRDefault="00F04563" w:rsidP="00F04563">
                    <w:pPr>
                      <w:jc w:val="right"/>
                      <w:rPr>
                        <w:rFonts w:ascii="Gill Sans Nova SemiBold" w:hAnsi="Gill Sans Nova SemiBold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Gill Sans Nova SemiBold" w:hAnsi="Gill Sans Nova SemiBold"/>
                        <w:b/>
                        <w:bCs/>
                        <w:sz w:val="32"/>
                        <w:szCs w:val="32"/>
                      </w:rPr>
                      <w:t>h</w:t>
                    </w:r>
                    <w:r w:rsidRPr="00F04563">
                      <w:rPr>
                        <w:rFonts w:ascii="Gill Sans Nova SemiBold" w:hAnsi="Gill Sans Nova SemiBold"/>
                        <w:b/>
                        <w:bCs/>
                        <w:sz w:val="32"/>
                        <w:szCs w:val="32"/>
                      </w:rPr>
                      <w:t>ants.gov.uk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C0906" w14:textId="77777777" w:rsidR="0021455E" w:rsidRDefault="0021455E" w:rsidP="00D90805">
      <w:pPr>
        <w:spacing w:after="0"/>
      </w:pPr>
      <w:r>
        <w:separator/>
      </w:r>
    </w:p>
  </w:footnote>
  <w:footnote w:type="continuationSeparator" w:id="0">
    <w:p w14:paraId="576FB062" w14:textId="77777777" w:rsidR="0021455E" w:rsidRDefault="0021455E" w:rsidP="00D90805">
      <w:pPr>
        <w:spacing w:after="0"/>
      </w:pPr>
      <w:r>
        <w:continuationSeparator/>
      </w:r>
    </w:p>
  </w:footnote>
  <w:footnote w:type="continuationNotice" w:id="1">
    <w:p w14:paraId="78E73542" w14:textId="77777777" w:rsidR="0021455E" w:rsidRDefault="0021455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040C" w14:textId="017BA2BD" w:rsidR="00AC56C1" w:rsidRDefault="00AC56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E8D68" w14:textId="7F1ED019" w:rsidR="00F04563" w:rsidRDefault="00F04563">
    <w:pPr>
      <w:pStyle w:val="Header"/>
    </w:pPr>
    <w:r>
      <w:softHyphen/>
    </w:r>
    <w: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96A21" w14:textId="0F852225" w:rsidR="00F04563" w:rsidRDefault="00F04563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7DBCAE3" wp14:editId="772524F4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10563225" cy="10693336"/>
          <wp:effectExtent l="0" t="0" r="0" b="0"/>
          <wp:wrapNone/>
          <wp:docPr id="7" name="Picture 7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63225" cy="10693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3D8"/>
    <w:multiLevelType w:val="hybridMultilevel"/>
    <w:tmpl w:val="CD6AE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9094D"/>
    <w:multiLevelType w:val="hybridMultilevel"/>
    <w:tmpl w:val="FDF2E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71142"/>
    <w:multiLevelType w:val="hybridMultilevel"/>
    <w:tmpl w:val="AD04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C6DAA"/>
    <w:multiLevelType w:val="multilevel"/>
    <w:tmpl w:val="DB66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627C6D"/>
    <w:multiLevelType w:val="hybridMultilevel"/>
    <w:tmpl w:val="564E5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E2443"/>
    <w:multiLevelType w:val="hybridMultilevel"/>
    <w:tmpl w:val="B1EAE4D0"/>
    <w:lvl w:ilvl="0" w:tplc="B49079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507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66D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74A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CA0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CC5C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54A3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C6F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8A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7645070"/>
    <w:multiLevelType w:val="hybridMultilevel"/>
    <w:tmpl w:val="B7E67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1532F"/>
    <w:multiLevelType w:val="multilevel"/>
    <w:tmpl w:val="D78C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F94C97"/>
    <w:multiLevelType w:val="hybridMultilevel"/>
    <w:tmpl w:val="00702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E01F5"/>
    <w:multiLevelType w:val="hybridMultilevel"/>
    <w:tmpl w:val="A2809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D2465"/>
    <w:multiLevelType w:val="hybridMultilevel"/>
    <w:tmpl w:val="E9E0F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A62CF"/>
    <w:multiLevelType w:val="hybridMultilevel"/>
    <w:tmpl w:val="D5F22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112D8"/>
    <w:multiLevelType w:val="hybridMultilevel"/>
    <w:tmpl w:val="36722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03F99"/>
    <w:multiLevelType w:val="hybridMultilevel"/>
    <w:tmpl w:val="F75E8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F15D7"/>
    <w:multiLevelType w:val="hybridMultilevel"/>
    <w:tmpl w:val="34445C46"/>
    <w:lvl w:ilvl="0" w:tplc="4D0E6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F6F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AA6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247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8C9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9E0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C0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4CA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2E6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C160C4D"/>
    <w:multiLevelType w:val="hybridMultilevel"/>
    <w:tmpl w:val="72269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6717BE"/>
    <w:multiLevelType w:val="hybridMultilevel"/>
    <w:tmpl w:val="6BD08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C581C"/>
    <w:multiLevelType w:val="hybridMultilevel"/>
    <w:tmpl w:val="2BEA2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7"/>
  </w:num>
  <w:num w:numId="5">
    <w:abstractNumId w:val="8"/>
  </w:num>
  <w:num w:numId="6">
    <w:abstractNumId w:val="16"/>
  </w:num>
  <w:num w:numId="7">
    <w:abstractNumId w:val="15"/>
  </w:num>
  <w:num w:numId="8">
    <w:abstractNumId w:val="13"/>
  </w:num>
  <w:num w:numId="9">
    <w:abstractNumId w:val="1"/>
  </w:num>
  <w:num w:numId="10">
    <w:abstractNumId w:val="12"/>
  </w:num>
  <w:num w:numId="11">
    <w:abstractNumId w:val="10"/>
  </w:num>
  <w:num w:numId="12">
    <w:abstractNumId w:val="11"/>
  </w:num>
  <w:num w:numId="13">
    <w:abstractNumId w:val="6"/>
  </w:num>
  <w:num w:numId="14">
    <w:abstractNumId w:val="2"/>
  </w:num>
  <w:num w:numId="15">
    <w:abstractNumId w:val="0"/>
  </w:num>
  <w:num w:numId="16">
    <w:abstractNumId w:val="5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hdrShapeDefaults>
    <o:shapedefaults v:ext="edit" spidmax="8193">
      <o:colormenu v:ext="edit" fillcolor="none [3212]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805"/>
    <w:rsid w:val="00017852"/>
    <w:rsid w:val="00031F4C"/>
    <w:rsid w:val="00033336"/>
    <w:rsid w:val="00034609"/>
    <w:rsid w:val="00036F13"/>
    <w:rsid w:val="00041F92"/>
    <w:rsid w:val="00050156"/>
    <w:rsid w:val="00063549"/>
    <w:rsid w:val="00070D00"/>
    <w:rsid w:val="00072C6C"/>
    <w:rsid w:val="000746EF"/>
    <w:rsid w:val="000777A5"/>
    <w:rsid w:val="000866A9"/>
    <w:rsid w:val="0009152E"/>
    <w:rsid w:val="00095197"/>
    <w:rsid w:val="000A6734"/>
    <w:rsid w:val="000A6E90"/>
    <w:rsid w:val="000A7546"/>
    <w:rsid w:val="000C09C8"/>
    <w:rsid w:val="000C492E"/>
    <w:rsid w:val="000C63C9"/>
    <w:rsid w:val="000C737E"/>
    <w:rsid w:val="000D547F"/>
    <w:rsid w:val="000E0324"/>
    <w:rsid w:val="000E25BC"/>
    <w:rsid w:val="000E4509"/>
    <w:rsid w:val="000F37B1"/>
    <w:rsid w:val="000F4C9D"/>
    <w:rsid w:val="0010067C"/>
    <w:rsid w:val="001149EA"/>
    <w:rsid w:val="00126251"/>
    <w:rsid w:val="00134235"/>
    <w:rsid w:val="001352BA"/>
    <w:rsid w:val="0015704C"/>
    <w:rsid w:val="0017065D"/>
    <w:rsid w:val="00175422"/>
    <w:rsid w:val="00185DAB"/>
    <w:rsid w:val="00190132"/>
    <w:rsid w:val="001929B9"/>
    <w:rsid w:val="00195E1C"/>
    <w:rsid w:val="001973BB"/>
    <w:rsid w:val="001A1A5B"/>
    <w:rsid w:val="001A6957"/>
    <w:rsid w:val="001A7365"/>
    <w:rsid w:val="001A7A4A"/>
    <w:rsid w:val="001B7A75"/>
    <w:rsid w:val="001C2907"/>
    <w:rsid w:val="001C2C03"/>
    <w:rsid w:val="001C4DE6"/>
    <w:rsid w:val="001D294A"/>
    <w:rsid w:val="001E0DA3"/>
    <w:rsid w:val="001E5DBA"/>
    <w:rsid w:val="001E5EBC"/>
    <w:rsid w:val="001F682E"/>
    <w:rsid w:val="001F6A80"/>
    <w:rsid w:val="00201960"/>
    <w:rsid w:val="00203879"/>
    <w:rsid w:val="00212B38"/>
    <w:rsid w:val="0021455E"/>
    <w:rsid w:val="00221BE5"/>
    <w:rsid w:val="00234758"/>
    <w:rsid w:val="00240739"/>
    <w:rsid w:val="002414C9"/>
    <w:rsid w:val="002455FE"/>
    <w:rsid w:val="0025248D"/>
    <w:rsid w:val="00263CFA"/>
    <w:rsid w:val="0026544C"/>
    <w:rsid w:val="002736C4"/>
    <w:rsid w:val="002770B8"/>
    <w:rsid w:val="0028629C"/>
    <w:rsid w:val="00290516"/>
    <w:rsid w:val="002A6BE7"/>
    <w:rsid w:val="002B04D8"/>
    <w:rsid w:val="002B122F"/>
    <w:rsid w:val="002B5BD7"/>
    <w:rsid w:val="002C2132"/>
    <w:rsid w:val="002C2BD1"/>
    <w:rsid w:val="002C3109"/>
    <w:rsid w:val="002C3BF6"/>
    <w:rsid w:val="002D0DD2"/>
    <w:rsid w:val="002D401F"/>
    <w:rsid w:val="002D58F7"/>
    <w:rsid w:val="002E198A"/>
    <w:rsid w:val="0030366A"/>
    <w:rsid w:val="00304E86"/>
    <w:rsid w:val="00313896"/>
    <w:rsid w:val="00316751"/>
    <w:rsid w:val="0033296E"/>
    <w:rsid w:val="00333971"/>
    <w:rsid w:val="003451FF"/>
    <w:rsid w:val="003479F8"/>
    <w:rsid w:val="00357EF7"/>
    <w:rsid w:val="003602D0"/>
    <w:rsid w:val="00363318"/>
    <w:rsid w:val="003729D5"/>
    <w:rsid w:val="00374966"/>
    <w:rsid w:val="003771DA"/>
    <w:rsid w:val="003831D8"/>
    <w:rsid w:val="00393E75"/>
    <w:rsid w:val="00395BEE"/>
    <w:rsid w:val="003A2896"/>
    <w:rsid w:val="003A5E9C"/>
    <w:rsid w:val="003A7EF0"/>
    <w:rsid w:val="003B2D9F"/>
    <w:rsid w:val="003C6727"/>
    <w:rsid w:val="003D16F5"/>
    <w:rsid w:val="003D74FE"/>
    <w:rsid w:val="003D7C86"/>
    <w:rsid w:val="003E1E46"/>
    <w:rsid w:val="003E4BD9"/>
    <w:rsid w:val="003E5776"/>
    <w:rsid w:val="003E6E83"/>
    <w:rsid w:val="003F47E1"/>
    <w:rsid w:val="00400136"/>
    <w:rsid w:val="00400437"/>
    <w:rsid w:val="004073E2"/>
    <w:rsid w:val="00410569"/>
    <w:rsid w:val="00411383"/>
    <w:rsid w:val="0042308A"/>
    <w:rsid w:val="004301B8"/>
    <w:rsid w:val="00451F41"/>
    <w:rsid w:val="0045469E"/>
    <w:rsid w:val="00457276"/>
    <w:rsid w:val="004818C1"/>
    <w:rsid w:val="004863E7"/>
    <w:rsid w:val="00491762"/>
    <w:rsid w:val="0049485B"/>
    <w:rsid w:val="00496E75"/>
    <w:rsid w:val="004A3696"/>
    <w:rsid w:val="004A3A69"/>
    <w:rsid w:val="004A53F9"/>
    <w:rsid w:val="004A7C24"/>
    <w:rsid w:val="004B5763"/>
    <w:rsid w:val="004C5504"/>
    <w:rsid w:val="004D7AA2"/>
    <w:rsid w:val="004E0EFF"/>
    <w:rsid w:val="004E3D71"/>
    <w:rsid w:val="004F3B76"/>
    <w:rsid w:val="00500817"/>
    <w:rsid w:val="00513DE6"/>
    <w:rsid w:val="00516538"/>
    <w:rsid w:val="005175FB"/>
    <w:rsid w:val="005208F7"/>
    <w:rsid w:val="0052514C"/>
    <w:rsid w:val="00531284"/>
    <w:rsid w:val="00532CB5"/>
    <w:rsid w:val="00533574"/>
    <w:rsid w:val="00547A80"/>
    <w:rsid w:val="0055194C"/>
    <w:rsid w:val="0055791F"/>
    <w:rsid w:val="005636D0"/>
    <w:rsid w:val="00566CE9"/>
    <w:rsid w:val="00573B04"/>
    <w:rsid w:val="00573BD0"/>
    <w:rsid w:val="00574525"/>
    <w:rsid w:val="00575170"/>
    <w:rsid w:val="005804EF"/>
    <w:rsid w:val="0058269B"/>
    <w:rsid w:val="00584C4A"/>
    <w:rsid w:val="00584EDF"/>
    <w:rsid w:val="0058593D"/>
    <w:rsid w:val="005A2984"/>
    <w:rsid w:val="005B0439"/>
    <w:rsid w:val="005C563C"/>
    <w:rsid w:val="005E5289"/>
    <w:rsid w:val="005E642E"/>
    <w:rsid w:val="005F1E2A"/>
    <w:rsid w:val="005F2286"/>
    <w:rsid w:val="005F5018"/>
    <w:rsid w:val="00611ADB"/>
    <w:rsid w:val="00613CF6"/>
    <w:rsid w:val="0062260F"/>
    <w:rsid w:val="006317D5"/>
    <w:rsid w:val="00633095"/>
    <w:rsid w:val="00634C3B"/>
    <w:rsid w:val="006406F8"/>
    <w:rsid w:val="00642C9C"/>
    <w:rsid w:val="00644AE8"/>
    <w:rsid w:val="00653A61"/>
    <w:rsid w:val="00657EC0"/>
    <w:rsid w:val="006651D3"/>
    <w:rsid w:val="00672FC5"/>
    <w:rsid w:val="006765CF"/>
    <w:rsid w:val="006801A1"/>
    <w:rsid w:val="006803F4"/>
    <w:rsid w:val="00693EBF"/>
    <w:rsid w:val="00694D5F"/>
    <w:rsid w:val="006A2788"/>
    <w:rsid w:val="006D0235"/>
    <w:rsid w:val="006D671C"/>
    <w:rsid w:val="006E17B2"/>
    <w:rsid w:val="006F2CF9"/>
    <w:rsid w:val="006F3D9A"/>
    <w:rsid w:val="00706989"/>
    <w:rsid w:val="007128B0"/>
    <w:rsid w:val="00712E3E"/>
    <w:rsid w:val="00716D05"/>
    <w:rsid w:val="00716FCA"/>
    <w:rsid w:val="007229C3"/>
    <w:rsid w:val="0073503A"/>
    <w:rsid w:val="00741061"/>
    <w:rsid w:val="0074463F"/>
    <w:rsid w:val="00753340"/>
    <w:rsid w:val="007643CB"/>
    <w:rsid w:val="00766177"/>
    <w:rsid w:val="00770AFB"/>
    <w:rsid w:val="00771276"/>
    <w:rsid w:val="00774F06"/>
    <w:rsid w:val="00782C03"/>
    <w:rsid w:val="0078663B"/>
    <w:rsid w:val="007A491F"/>
    <w:rsid w:val="007A4B47"/>
    <w:rsid w:val="007A595C"/>
    <w:rsid w:val="007A5B5D"/>
    <w:rsid w:val="007B403D"/>
    <w:rsid w:val="007C3111"/>
    <w:rsid w:val="007C4634"/>
    <w:rsid w:val="007C69CD"/>
    <w:rsid w:val="007C7526"/>
    <w:rsid w:val="007D3117"/>
    <w:rsid w:val="007D7F0B"/>
    <w:rsid w:val="007E0435"/>
    <w:rsid w:val="007E4FE3"/>
    <w:rsid w:val="007E7953"/>
    <w:rsid w:val="007F0E13"/>
    <w:rsid w:val="007F1792"/>
    <w:rsid w:val="00822F80"/>
    <w:rsid w:val="0083226E"/>
    <w:rsid w:val="00840572"/>
    <w:rsid w:val="00852251"/>
    <w:rsid w:val="008600D7"/>
    <w:rsid w:val="008623B0"/>
    <w:rsid w:val="00862BB7"/>
    <w:rsid w:val="0087491D"/>
    <w:rsid w:val="008754FE"/>
    <w:rsid w:val="00876BFC"/>
    <w:rsid w:val="00880FDF"/>
    <w:rsid w:val="00882573"/>
    <w:rsid w:val="00892298"/>
    <w:rsid w:val="00894094"/>
    <w:rsid w:val="00894533"/>
    <w:rsid w:val="008960A8"/>
    <w:rsid w:val="008A3965"/>
    <w:rsid w:val="008B5F92"/>
    <w:rsid w:val="008B6602"/>
    <w:rsid w:val="008C727B"/>
    <w:rsid w:val="008C7BE3"/>
    <w:rsid w:val="008E0FC5"/>
    <w:rsid w:val="008E2546"/>
    <w:rsid w:val="008E26DF"/>
    <w:rsid w:val="008F4826"/>
    <w:rsid w:val="008F7E39"/>
    <w:rsid w:val="009024CC"/>
    <w:rsid w:val="009045EA"/>
    <w:rsid w:val="009106BC"/>
    <w:rsid w:val="00914DF9"/>
    <w:rsid w:val="0091566E"/>
    <w:rsid w:val="00922DAB"/>
    <w:rsid w:val="00924FA7"/>
    <w:rsid w:val="00926567"/>
    <w:rsid w:val="00933A8E"/>
    <w:rsid w:val="00934BC7"/>
    <w:rsid w:val="00934CA0"/>
    <w:rsid w:val="00942AC0"/>
    <w:rsid w:val="00950675"/>
    <w:rsid w:val="009516A2"/>
    <w:rsid w:val="00955AF3"/>
    <w:rsid w:val="00956AD1"/>
    <w:rsid w:val="009621FF"/>
    <w:rsid w:val="0096556A"/>
    <w:rsid w:val="0096704A"/>
    <w:rsid w:val="00973CDE"/>
    <w:rsid w:val="009750D7"/>
    <w:rsid w:val="00980632"/>
    <w:rsid w:val="00985FFB"/>
    <w:rsid w:val="00987BB5"/>
    <w:rsid w:val="009900AE"/>
    <w:rsid w:val="0099268C"/>
    <w:rsid w:val="00992B7E"/>
    <w:rsid w:val="00992D54"/>
    <w:rsid w:val="009A6503"/>
    <w:rsid w:val="009C3B49"/>
    <w:rsid w:val="009D2460"/>
    <w:rsid w:val="009D7B0B"/>
    <w:rsid w:val="009E06C1"/>
    <w:rsid w:val="009E4A29"/>
    <w:rsid w:val="009E4BA7"/>
    <w:rsid w:val="009F65B0"/>
    <w:rsid w:val="00A07FA0"/>
    <w:rsid w:val="00A126A5"/>
    <w:rsid w:val="00A13785"/>
    <w:rsid w:val="00A137B2"/>
    <w:rsid w:val="00A1484F"/>
    <w:rsid w:val="00A15AC4"/>
    <w:rsid w:val="00A22811"/>
    <w:rsid w:val="00A2343E"/>
    <w:rsid w:val="00A23969"/>
    <w:rsid w:val="00A34AB0"/>
    <w:rsid w:val="00A5396E"/>
    <w:rsid w:val="00A56312"/>
    <w:rsid w:val="00A6075B"/>
    <w:rsid w:val="00A62A03"/>
    <w:rsid w:val="00A67BDC"/>
    <w:rsid w:val="00A73BCC"/>
    <w:rsid w:val="00A757F5"/>
    <w:rsid w:val="00A878FC"/>
    <w:rsid w:val="00A9121E"/>
    <w:rsid w:val="00A9599D"/>
    <w:rsid w:val="00A97479"/>
    <w:rsid w:val="00AA310B"/>
    <w:rsid w:val="00AA5C58"/>
    <w:rsid w:val="00AB4469"/>
    <w:rsid w:val="00AB616D"/>
    <w:rsid w:val="00AC01D4"/>
    <w:rsid w:val="00AC0A70"/>
    <w:rsid w:val="00AC2081"/>
    <w:rsid w:val="00AC3EF3"/>
    <w:rsid w:val="00AC56C1"/>
    <w:rsid w:val="00AD53A5"/>
    <w:rsid w:val="00AD5C24"/>
    <w:rsid w:val="00AD7480"/>
    <w:rsid w:val="00AE0879"/>
    <w:rsid w:val="00AE153E"/>
    <w:rsid w:val="00AE1AD4"/>
    <w:rsid w:val="00AF02C9"/>
    <w:rsid w:val="00AF06A2"/>
    <w:rsid w:val="00AF2545"/>
    <w:rsid w:val="00B01353"/>
    <w:rsid w:val="00B0200D"/>
    <w:rsid w:val="00B05C3C"/>
    <w:rsid w:val="00B073A3"/>
    <w:rsid w:val="00B13FCD"/>
    <w:rsid w:val="00B141F5"/>
    <w:rsid w:val="00B221B5"/>
    <w:rsid w:val="00B263BA"/>
    <w:rsid w:val="00B2716B"/>
    <w:rsid w:val="00B30652"/>
    <w:rsid w:val="00B40AF5"/>
    <w:rsid w:val="00B51C13"/>
    <w:rsid w:val="00B61357"/>
    <w:rsid w:val="00B62192"/>
    <w:rsid w:val="00B62CF9"/>
    <w:rsid w:val="00B630E3"/>
    <w:rsid w:val="00B639E4"/>
    <w:rsid w:val="00B66F13"/>
    <w:rsid w:val="00B70B4E"/>
    <w:rsid w:val="00B73878"/>
    <w:rsid w:val="00B859C8"/>
    <w:rsid w:val="00B930C5"/>
    <w:rsid w:val="00BA52AE"/>
    <w:rsid w:val="00BB523F"/>
    <w:rsid w:val="00BB7F64"/>
    <w:rsid w:val="00BC3196"/>
    <w:rsid w:val="00BC77D7"/>
    <w:rsid w:val="00BD283D"/>
    <w:rsid w:val="00BD43F2"/>
    <w:rsid w:val="00BE1891"/>
    <w:rsid w:val="00BE1BB7"/>
    <w:rsid w:val="00BF4399"/>
    <w:rsid w:val="00BF4D07"/>
    <w:rsid w:val="00BF7C25"/>
    <w:rsid w:val="00C011E7"/>
    <w:rsid w:val="00C01A2A"/>
    <w:rsid w:val="00C20347"/>
    <w:rsid w:val="00C21A74"/>
    <w:rsid w:val="00C31896"/>
    <w:rsid w:val="00C36507"/>
    <w:rsid w:val="00C44841"/>
    <w:rsid w:val="00C5266C"/>
    <w:rsid w:val="00C564DB"/>
    <w:rsid w:val="00C631F6"/>
    <w:rsid w:val="00C7375D"/>
    <w:rsid w:val="00C92899"/>
    <w:rsid w:val="00C97E22"/>
    <w:rsid w:val="00CA0829"/>
    <w:rsid w:val="00CB4356"/>
    <w:rsid w:val="00CB4801"/>
    <w:rsid w:val="00CC17C1"/>
    <w:rsid w:val="00CD262B"/>
    <w:rsid w:val="00CE0372"/>
    <w:rsid w:val="00CE05C3"/>
    <w:rsid w:val="00CE3AED"/>
    <w:rsid w:val="00CE3F05"/>
    <w:rsid w:val="00CE485C"/>
    <w:rsid w:val="00CE6DB7"/>
    <w:rsid w:val="00D030F0"/>
    <w:rsid w:val="00D0712D"/>
    <w:rsid w:val="00D32E3F"/>
    <w:rsid w:val="00D45328"/>
    <w:rsid w:val="00D503BB"/>
    <w:rsid w:val="00D53E0C"/>
    <w:rsid w:val="00D609D9"/>
    <w:rsid w:val="00D64440"/>
    <w:rsid w:val="00D67848"/>
    <w:rsid w:val="00D71103"/>
    <w:rsid w:val="00D73778"/>
    <w:rsid w:val="00D77A25"/>
    <w:rsid w:val="00D80628"/>
    <w:rsid w:val="00D84F68"/>
    <w:rsid w:val="00D90805"/>
    <w:rsid w:val="00D965B9"/>
    <w:rsid w:val="00DB5526"/>
    <w:rsid w:val="00DC1D06"/>
    <w:rsid w:val="00DC3250"/>
    <w:rsid w:val="00DC47B7"/>
    <w:rsid w:val="00DD0838"/>
    <w:rsid w:val="00DD6748"/>
    <w:rsid w:val="00DE26F4"/>
    <w:rsid w:val="00DE6F85"/>
    <w:rsid w:val="00DF2814"/>
    <w:rsid w:val="00E07AAB"/>
    <w:rsid w:val="00E100F9"/>
    <w:rsid w:val="00E12CE2"/>
    <w:rsid w:val="00E1340C"/>
    <w:rsid w:val="00E16CF8"/>
    <w:rsid w:val="00E17ABA"/>
    <w:rsid w:val="00E3437C"/>
    <w:rsid w:val="00E35AAC"/>
    <w:rsid w:val="00E368E6"/>
    <w:rsid w:val="00E62A04"/>
    <w:rsid w:val="00E77447"/>
    <w:rsid w:val="00E807CA"/>
    <w:rsid w:val="00E82C07"/>
    <w:rsid w:val="00E84F70"/>
    <w:rsid w:val="00E91FF7"/>
    <w:rsid w:val="00E96A4C"/>
    <w:rsid w:val="00EA2E04"/>
    <w:rsid w:val="00EB2C09"/>
    <w:rsid w:val="00EB3E9B"/>
    <w:rsid w:val="00EB4DBC"/>
    <w:rsid w:val="00EB76AE"/>
    <w:rsid w:val="00ED2DF4"/>
    <w:rsid w:val="00EE2754"/>
    <w:rsid w:val="00EE380E"/>
    <w:rsid w:val="00EF1D75"/>
    <w:rsid w:val="00EF40A3"/>
    <w:rsid w:val="00EF4219"/>
    <w:rsid w:val="00F04563"/>
    <w:rsid w:val="00F1155C"/>
    <w:rsid w:val="00F13566"/>
    <w:rsid w:val="00F151F0"/>
    <w:rsid w:val="00F23167"/>
    <w:rsid w:val="00F30A8E"/>
    <w:rsid w:val="00F404A7"/>
    <w:rsid w:val="00F40CE8"/>
    <w:rsid w:val="00F41ABA"/>
    <w:rsid w:val="00F41B4D"/>
    <w:rsid w:val="00F4314C"/>
    <w:rsid w:val="00F431EA"/>
    <w:rsid w:val="00F50309"/>
    <w:rsid w:val="00F558B1"/>
    <w:rsid w:val="00F56784"/>
    <w:rsid w:val="00F56D60"/>
    <w:rsid w:val="00F62B7E"/>
    <w:rsid w:val="00F72281"/>
    <w:rsid w:val="00F740D9"/>
    <w:rsid w:val="00F85FD0"/>
    <w:rsid w:val="00F94D3F"/>
    <w:rsid w:val="00F979D5"/>
    <w:rsid w:val="00FA3240"/>
    <w:rsid w:val="00FB0BB2"/>
    <w:rsid w:val="00FB160F"/>
    <w:rsid w:val="00FB1D63"/>
    <w:rsid w:val="00FB4858"/>
    <w:rsid w:val="00FC12A4"/>
    <w:rsid w:val="00FC2A9F"/>
    <w:rsid w:val="00FD100D"/>
    <w:rsid w:val="00FE2AFB"/>
    <w:rsid w:val="00FE528B"/>
    <w:rsid w:val="00FE5369"/>
    <w:rsid w:val="00FE5B62"/>
    <w:rsid w:val="00FE78C7"/>
    <w:rsid w:val="00FF13D2"/>
    <w:rsid w:val="00FF3218"/>
    <w:rsid w:val="00FF3C51"/>
    <w:rsid w:val="00FF3DD4"/>
    <w:rsid w:val="0D60EEE2"/>
    <w:rsid w:val="1709B5EF"/>
    <w:rsid w:val="1866E855"/>
    <w:rsid w:val="19FEE2CA"/>
    <w:rsid w:val="1E737801"/>
    <w:rsid w:val="2632D55C"/>
    <w:rsid w:val="26D22BF6"/>
    <w:rsid w:val="29072CCE"/>
    <w:rsid w:val="307A58CB"/>
    <w:rsid w:val="33080A18"/>
    <w:rsid w:val="33EB28B1"/>
    <w:rsid w:val="35A7DC24"/>
    <w:rsid w:val="368FD088"/>
    <w:rsid w:val="37336DCD"/>
    <w:rsid w:val="396FC3B8"/>
    <w:rsid w:val="399D58B2"/>
    <w:rsid w:val="3EF556EC"/>
    <w:rsid w:val="4776DED4"/>
    <w:rsid w:val="4D0B409F"/>
    <w:rsid w:val="5006799E"/>
    <w:rsid w:val="55B1DFE0"/>
    <w:rsid w:val="5C7A61AE"/>
    <w:rsid w:val="5D80E47B"/>
    <w:rsid w:val="5E1093D5"/>
    <w:rsid w:val="5F7E62AC"/>
    <w:rsid w:val="604917E6"/>
    <w:rsid w:val="6572CE03"/>
    <w:rsid w:val="68B23090"/>
    <w:rsid w:val="6AD6B8C9"/>
    <w:rsid w:val="6D130EB4"/>
    <w:rsid w:val="6E870B97"/>
    <w:rsid w:val="72634B0A"/>
    <w:rsid w:val="753D3D43"/>
    <w:rsid w:val="75F16678"/>
    <w:rsid w:val="796EC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633E9F1F"/>
  <w15:chartTrackingRefBased/>
  <w15:docId w15:val="{BE360132-EF07-4BBB-B0BD-B157C687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805"/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080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Cs/>
      <w:color w:val="F0A22E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805"/>
    <w:pPr>
      <w:keepNext/>
      <w:keepLines/>
      <w:spacing w:before="120" w:after="0"/>
      <w:outlineLvl w:val="1"/>
    </w:pPr>
    <w:rPr>
      <w:rFonts w:eastAsiaTheme="majorEastAsia" w:cstheme="majorBidi"/>
      <w:b/>
      <w:bCs/>
      <w:color w:val="F0A22E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805"/>
    <w:pPr>
      <w:keepNext/>
      <w:keepLines/>
      <w:spacing w:before="20" w:after="0"/>
      <w:outlineLvl w:val="2"/>
    </w:pPr>
    <w:rPr>
      <w:rFonts w:asciiTheme="majorHAnsi" w:eastAsiaTheme="majorEastAsia" w:hAnsiTheme="majorHAnsi" w:cstheme="majorBidi"/>
      <w:bCs/>
      <w:color w:val="4E3B30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805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8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8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F0A22E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80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80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80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8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805"/>
  </w:style>
  <w:style w:type="paragraph" w:styleId="Footer">
    <w:name w:val="footer"/>
    <w:basedOn w:val="Normal"/>
    <w:link w:val="FooterChar"/>
    <w:uiPriority w:val="99"/>
    <w:unhideWhenUsed/>
    <w:rsid w:val="00D908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805"/>
  </w:style>
  <w:style w:type="table" w:styleId="TableGrid">
    <w:name w:val="Table Grid"/>
    <w:basedOn w:val="TableNormal"/>
    <w:uiPriority w:val="39"/>
    <w:rsid w:val="00D90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alName">
    <w:name w:val="Personal Name"/>
    <w:basedOn w:val="Title"/>
    <w:qFormat/>
    <w:rsid w:val="00D90805"/>
    <w:rPr>
      <w:b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90805"/>
    <w:pPr>
      <w:spacing w:after="120"/>
      <w:contextualSpacing/>
    </w:pPr>
    <w:rPr>
      <w:rFonts w:asciiTheme="majorHAnsi" w:eastAsiaTheme="majorEastAsia" w:hAnsiTheme="majorHAnsi" w:cstheme="majorBidi"/>
      <w:color w:val="4E3B30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0805"/>
    <w:rPr>
      <w:rFonts w:asciiTheme="majorHAnsi" w:eastAsiaTheme="majorEastAsia" w:hAnsiTheme="majorHAnsi" w:cstheme="majorBidi"/>
      <w:color w:val="4E3B30" w:themeColor="text2"/>
      <w:spacing w:val="30"/>
      <w:kern w:val="28"/>
      <w:sz w:val="96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D90805"/>
    <w:rPr>
      <w:rFonts w:asciiTheme="majorHAnsi" w:eastAsiaTheme="majorEastAsia" w:hAnsiTheme="majorHAnsi" w:cstheme="majorBidi"/>
      <w:bCs/>
      <w:color w:val="F0A22E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0805"/>
    <w:rPr>
      <w:rFonts w:eastAsiaTheme="majorEastAsia" w:cstheme="majorBidi"/>
      <w:b/>
      <w:bCs/>
      <w:color w:val="F0A22E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805"/>
    <w:rPr>
      <w:rFonts w:asciiTheme="majorHAnsi" w:eastAsiaTheme="majorEastAsia" w:hAnsiTheme="majorHAnsi" w:cstheme="majorBidi"/>
      <w:bCs/>
      <w:color w:val="4E3B30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805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805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805"/>
    <w:rPr>
      <w:rFonts w:asciiTheme="majorHAnsi" w:eastAsiaTheme="majorEastAsia" w:hAnsiTheme="majorHAnsi" w:cstheme="majorBidi"/>
      <w:iCs/>
      <w:color w:val="F0A22E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805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805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805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90805"/>
    <w:rPr>
      <w:rFonts w:asciiTheme="majorHAnsi" w:eastAsiaTheme="minorEastAsia" w:hAnsiTheme="majorHAnsi"/>
      <w:bCs/>
      <w:smallCaps/>
      <w:color w:val="4E3B30" w:themeColor="text2"/>
      <w:spacing w:val="6"/>
      <w:sz w:val="22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805"/>
    <w:pPr>
      <w:numPr>
        <w:ilvl w:val="1"/>
      </w:numPr>
    </w:pPr>
    <w:rPr>
      <w:rFonts w:eastAsiaTheme="majorEastAsia" w:cstheme="majorBidi"/>
      <w:iCs/>
      <w:color w:val="4E3B30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0805"/>
    <w:rPr>
      <w:rFonts w:eastAsiaTheme="majorEastAsia" w:cstheme="majorBidi"/>
      <w:iCs/>
      <w:color w:val="4E3B30" w:themeColor="text2"/>
      <w:sz w:val="40"/>
      <w:szCs w:val="24"/>
    </w:rPr>
  </w:style>
  <w:style w:type="character" w:styleId="Strong">
    <w:name w:val="Strong"/>
    <w:basedOn w:val="DefaultParagraphFont"/>
    <w:uiPriority w:val="22"/>
    <w:qFormat/>
    <w:rsid w:val="00D90805"/>
    <w:rPr>
      <w:b w:val="0"/>
      <w:bCs/>
      <w:i/>
      <w:color w:val="4E3B30" w:themeColor="text2"/>
    </w:rPr>
  </w:style>
  <w:style w:type="character" w:styleId="Emphasis">
    <w:name w:val="Emphasis"/>
    <w:basedOn w:val="DefaultParagraphFont"/>
    <w:uiPriority w:val="20"/>
    <w:qFormat/>
    <w:rsid w:val="00D90805"/>
    <w:rPr>
      <w:b/>
      <w:i/>
      <w:iCs/>
    </w:rPr>
  </w:style>
  <w:style w:type="paragraph" w:styleId="NoSpacing">
    <w:name w:val="No Spacing"/>
    <w:link w:val="NoSpacingChar"/>
    <w:uiPriority w:val="1"/>
    <w:qFormat/>
    <w:rsid w:val="00D90805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D90805"/>
  </w:style>
  <w:style w:type="paragraph" w:styleId="ListParagraph">
    <w:name w:val="List Paragraph"/>
    <w:basedOn w:val="Normal"/>
    <w:uiPriority w:val="34"/>
    <w:qFormat/>
    <w:rsid w:val="00D90805"/>
    <w:pPr>
      <w:ind w:left="720" w:hanging="288"/>
      <w:contextualSpacing/>
    </w:pPr>
    <w:rPr>
      <w:color w:val="4E3B30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D90805"/>
    <w:pPr>
      <w:spacing w:after="0" w:line="360" w:lineRule="auto"/>
      <w:jc w:val="center"/>
    </w:pPr>
    <w:rPr>
      <w:rFonts w:eastAsiaTheme="minorEastAsia"/>
      <w:b/>
      <w:i/>
      <w:iCs/>
      <w:color w:val="F0A22E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D90805"/>
    <w:rPr>
      <w:rFonts w:eastAsiaTheme="minorEastAsia"/>
      <w:b/>
      <w:i/>
      <w:iCs/>
      <w:color w:val="F0A22E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805"/>
    <w:pPr>
      <w:pBdr>
        <w:top w:val="single" w:sz="36" w:space="8" w:color="F0A22E" w:themeColor="accent1"/>
        <w:left w:val="single" w:sz="36" w:space="8" w:color="F0A22E" w:themeColor="accent1"/>
        <w:bottom w:val="single" w:sz="36" w:space="8" w:color="F0A22E" w:themeColor="accent1"/>
        <w:right w:val="single" w:sz="36" w:space="8" w:color="F0A22E" w:themeColor="accent1"/>
      </w:pBdr>
      <w:shd w:val="clear" w:color="auto" w:fill="F0A22E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805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F0A22E" w:themeFill="accent1"/>
    </w:rPr>
  </w:style>
  <w:style w:type="character" w:styleId="SubtleEmphasis">
    <w:name w:val="Subtle Emphasis"/>
    <w:basedOn w:val="DefaultParagraphFont"/>
    <w:uiPriority w:val="19"/>
    <w:qFormat/>
    <w:rsid w:val="00D90805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D90805"/>
    <w:rPr>
      <w:b/>
      <w:bCs/>
      <w:i/>
      <w:iCs/>
      <w:color w:val="F0A22E" w:themeColor="accent1"/>
    </w:rPr>
  </w:style>
  <w:style w:type="character" w:styleId="SubtleReference">
    <w:name w:val="Subtle Reference"/>
    <w:basedOn w:val="DefaultParagraphFont"/>
    <w:uiPriority w:val="31"/>
    <w:qFormat/>
    <w:rsid w:val="00D90805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D90805"/>
    <w:rPr>
      <w:b w:val="0"/>
      <w:bCs/>
      <w:smallCaps/>
      <w:color w:val="F0A22E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90805"/>
    <w:rPr>
      <w:b/>
      <w:bCs/>
      <w:caps/>
      <w:smallCaps w:val="0"/>
      <w:color w:val="4E3B30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0805"/>
    <w:pPr>
      <w:spacing w:before="480" w:line="264" w:lineRule="auto"/>
      <w:outlineLvl w:val="9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8960A8"/>
  </w:style>
  <w:style w:type="paragraph" w:styleId="BalloonText">
    <w:name w:val="Balloon Text"/>
    <w:basedOn w:val="Normal"/>
    <w:link w:val="BalloonTextChar"/>
    <w:uiPriority w:val="99"/>
    <w:semiHidden/>
    <w:unhideWhenUsed/>
    <w:rsid w:val="00AE1AD4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AD4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3E1E46"/>
    <w:rPr>
      <w:rFonts w:ascii="Arial" w:hAnsi="Arial"/>
      <w:b/>
      <w:color w:val="000000"/>
      <w:sz w:val="24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B485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D10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E3F05"/>
    <w:rPr>
      <w:color w:val="FFC42F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85F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5F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5F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F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F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9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6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5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25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8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63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76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6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49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2" w:color="2F96B4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9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2B0A1-9657-485C-96AC-BD8E4EC9C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Nuttall, Fiona</dc:creator>
  <cp:keywords/>
  <dc:description/>
  <cp:lastModifiedBy>Porter, Helen</cp:lastModifiedBy>
  <cp:revision>2</cp:revision>
  <cp:lastPrinted>2021-09-28T12:25:00Z</cp:lastPrinted>
  <dcterms:created xsi:type="dcterms:W3CDTF">2021-09-29T15:19:00Z</dcterms:created>
  <dcterms:modified xsi:type="dcterms:W3CDTF">2021-09-29T15:19:00Z</dcterms:modified>
</cp:coreProperties>
</file>